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161" w:rsidRPr="00B83B8E" w:rsidRDefault="00376161" w:rsidP="00866D2F">
      <w:pPr>
        <w:tabs>
          <w:tab w:val="left" w:pos="9214"/>
        </w:tabs>
        <w:ind w:left="9072"/>
        <w:rPr>
          <w:sz w:val="26"/>
          <w:szCs w:val="26"/>
        </w:rPr>
      </w:pPr>
      <w:r w:rsidRPr="00B83B8E">
        <w:rPr>
          <w:sz w:val="26"/>
          <w:szCs w:val="26"/>
        </w:rPr>
        <w:t xml:space="preserve">Приложение № </w:t>
      </w:r>
      <w:r w:rsidR="000E4F18" w:rsidRPr="00B83B8E">
        <w:rPr>
          <w:sz w:val="26"/>
          <w:szCs w:val="26"/>
        </w:rPr>
        <w:t>1</w:t>
      </w:r>
    </w:p>
    <w:p w:rsidR="005F43BB" w:rsidRPr="00B83B8E" w:rsidRDefault="005F43BB" w:rsidP="00866D2F">
      <w:pPr>
        <w:tabs>
          <w:tab w:val="left" w:pos="9214"/>
        </w:tabs>
        <w:ind w:left="9072"/>
        <w:rPr>
          <w:sz w:val="24"/>
          <w:szCs w:val="24"/>
        </w:rPr>
      </w:pPr>
    </w:p>
    <w:p w:rsidR="00376161" w:rsidRPr="00B83B8E" w:rsidRDefault="00376161" w:rsidP="00866D2F">
      <w:pPr>
        <w:tabs>
          <w:tab w:val="left" w:pos="9214"/>
        </w:tabs>
        <w:ind w:left="9072"/>
        <w:rPr>
          <w:sz w:val="26"/>
          <w:szCs w:val="26"/>
        </w:rPr>
      </w:pPr>
      <w:r w:rsidRPr="00B83B8E">
        <w:rPr>
          <w:sz w:val="26"/>
          <w:szCs w:val="26"/>
        </w:rPr>
        <w:t xml:space="preserve">к </w:t>
      </w:r>
      <w:r w:rsidR="007E7A70" w:rsidRPr="00B83B8E">
        <w:rPr>
          <w:sz w:val="26"/>
          <w:szCs w:val="26"/>
        </w:rPr>
        <w:t xml:space="preserve">муниципальной программе «Улучшение условий и охраны труда в городском округе </w:t>
      </w:r>
      <w:r w:rsidR="00CC28DC" w:rsidRPr="00B83B8E">
        <w:rPr>
          <w:sz w:val="26"/>
          <w:szCs w:val="26"/>
        </w:rPr>
        <w:t>Жигулевск</w:t>
      </w:r>
      <w:r w:rsidR="007E7A70" w:rsidRPr="00B83B8E">
        <w:rPr>
          <w:sz w:val="26"/>
          <w:szCs w:val="26"/>
        </w:rPr>
        <w:t>» на 20</w:t>
      </w:r>
      <w:r w:rsidR="005E645E" w:rsidRPr="00B83B8E">
        <w:rPr>
          <w:sz w:val="26"/>
          <w:szCs w:val="26"/>
        </w:rPr>
        <w:t>22</w:t>
      </w:r>
      <w:r w:rsidR="007E7A70" w:rsidRPr="00B83B8E">
        <w:rPr>
          <w:sz w:val="26"/>
          <w:szCs w:val="26"/>
        </w:rPr>
        <w:t>-202</w:t>
      </w:r>
      <w:r w:rsidR="005E645E" w:rsidRPr="00B83B8E">
        <w:rPr>
          <w:sz w:val="26"/>
          <w:szCs w:val="26"/>
        </w:rPr>
        <w:t>6</w:t>
      </w:r>
      <w:r w:rsidR="007E7A70" w:rsidRPr="00B83B8E">
        <w:rPr>
          <w:sz w:val="26"/>
          <w:szCs w:val="26"/>
        </w:rPr>
        <w:t xml:space="preserve"> годы</w:t>
      </w:r>
    </w:p>
    <w:p w:rsidR="00376161" w:rsidRPr="00B83B8E" w:rsidRDefault="00376161" w:rsidP="00376161">
      <w:pPr>
        <w:pStyle w:val="a4"/>
        <w:spacing w:after="0"/>
        <w:rPr>
          <w:color w:val="000000"/>
          <w:sz w:val="16"/>
          <w:szCs w:val="16"/>
        </w:rPr>
      </w:pPr>
    </w:p>
    <w:p w:rsidR="00376161" w:rsidRPr="00B83B8E" w:rsidRDefault="00376161" w:rsidP="00B30A19">
      <w:pPr>
        <w:ind w:left="-851"/>
        <w:jc w:val="center"/>
        <w:outlineLvl w:val="0"/>
        <w:rPr>
          <w:bCs/>
          <w:sz w:val="26"/>
          <w:szCs w:val="26"/>
        </w:rPr>
      </w:pPr>
      <w:r w:rsidRPr="00B83B8E">
        <w:rPr>
          <w:bCs/>
          <w:sz w:val="26"/>
          <w:szCs w:val="26"/>
        </w:rPr>
        <w:t>Целевые индикаторы (показатели), характеризующие ежегодный ход и итоги реализации муниципальной программы</w:t>
      </w:r>
    </w:p>
    <w:p w:rsidR="00376161" w:rsidRPr="00B83B8E" w:rsidRDefault="00376161" w:rsidP="00376161">
      <w:pPr>
        <w:rPr>
          <w:sz w:val="16"/>
          <w:szCs w:val="16"/>
        </w:rPr>
      </w:pPr>
    </w:p>
    <w:tbl>
      <w:tblPr>
        <w:tblW w:w="1535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5"/>
        <w:gridCol w:w="768"/>
        <w:gridCol w:w="114"/>
        <w:gridCol w:w="3719"/>
        <w:gridCol w:w="1010"/>
        <w:gridCol w:w="1687"/>
        <w:gridCol w:w="992"/>
        <w:gridCol w:w="10"/>
        <w:gridCol w:w="986"/>
        <w:gridCol w:w="992"/>
        <w:gridCol w:w="999"/>
        <w:gridCol w:w="994"/>
        <w:gridCol w:w="2411"/>
        <w:gridCol w:w="27"/>
      </w:tblGrid>
      <w:tr w:rsidR="00B30A19" w:rsidRPr="00B83B8E" w:rsidTr="00A17652">
        <w:trPr>
          <w:gridAfter w:val="1"/>
          <w:wAfter w:w="27" w:type="dxa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A19" w:rsidRPr="00B83B8E" w:rsidRDefault="00B30A19" w:rsidP="00B30A19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83B8E">
              <w:rPr>
                <w:color w:val="1D1B11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B83B8E">
              <w:rPr>
                <w:color w:val="1D1B11"/>
                <w:sz w:val="26"/>
                <w:szCs w:val="26"/>
              </w:rPr>
              <w:t>п</w:t>
            </w:r>
            <w:proofErr w:type="spellEnd"/>
            <w:proofErr w:type="gramEnd"/>
            <w:r w:rsidRPr="00B83B8E">
              <w:rPr>
                <w:color w:val="1D1B11"/>
                <w:sz w:val="26"/>
                <w:szCs w:val="26"/>
              </w:rPr>
              <w:t>/</w:t>
            </w:r>
            <w:proofErr w:type="spellStart"/>
            <w:r w:rsidRPr="00B83B8E">
              <w:rPr>
                <w:color w:val="1D1B11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6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A19" w:rsidRPr="00B83B8E" w:rsidRDefault="00B30A19" w:rsidP="00B30A19">
            <w:pPr>
              <w:pBdr>
                <w:between w:val="single" w:sz="4" w:space="1" w:color="auto"/>
              </w:pBdr>
              <w:shd w:val="clear" w:color="auto" w:fill="FFFFFF"/>
              <w:jc w:val="center"/>
              <w:rPr>
                <w:color w:val="1D1B11"/>
                <w:sz w:val="26"/>
                <w:szCs w:val="26"/>
              </w:rPr>
            </w:pPr>
            <w:r w:rsidRPr="00B83B8E">
              <w:rPr>
                <w:color w:val="1D1B11"/>
                <w:spacing w:val="-3"/>
                <w:sz w:val="26"/>
                <w:szCs w:val="26"/>
              </w:rPr>
              <w:t xml:space="preserve">Наименование </w:t>
            </w:r>
            <w:r w:rsidRPr="00B83B8E">
              <w:rPr>
                <w:color w:val="1D1B11"/>
                <w:sz w:val="26"/>
                <w:szCs w:val="26"/>
              </w:rPr>
              <w:t>целевого индикатора (показателя)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A19" w:rsidRPr="00B83B8E" w:rsidRDefault="00B30A19" w:rsidP="00B30A19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83B8E">
              <w:rPr>
                <w:color w:val="1D1B11"/>
                <w:sz w:val="26"/>
                <w:szCs w:val="26"/>
              </w:rPr>
              <w:t>Единица измерения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A19" w:rsidRPr="00B83B8E" w:rsidRDefault="00B30A19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Базовый уровень</w:t>
            </w:r>
          </w:p>
        </w:tc>
        <w:tc>
          <w:tcPr>
            <w:tcW w:w="4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A19" w:rsidRPr="00B83B8E" w:rsidRDefault="00B30A19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Значение целевых индикаторов (показателей)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A19" w:rsidRPr="00B83B8E" w:rsidRDefault="00B30A19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Ответственный исполнитель</w:t>
            </w:r>
          </w:p>
        </w:tc>
      </w:tr>
      <w:tr w:rsidR="00BC0C03" w:rsidRPr="00B83B8E" w:rsidTr="00A17652">
        <w:trPr>
          <w:gridAfter w:val="1"/>
          <w:wAfter w:w="27" w:type="dxa"/>
          <w:trHeight w:val="243"/>
        </w:trPr>
        <w:tc>
          <w:tcPr>
            <w:tcW w:w="64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C03" w:rsidRPr="00B83B8E" w:rsidRDefault="00BC0C03" w:rsidP="00FC29CA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4601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C03" w:rsidRPr="00B83B8E" w:rsidRDefault="00BC0C03" w:rsidP="00FC29CA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C03" w:rsidRPr="00B83B8E" w:rsidRDefault="00BC0C03" w:rsidP="00FC29CA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C03" w:rsidRPr="00B83B8E" w:rsidRDefault="00BC0C03" w:rsidP="00FC29CA">
            <w:pPr>
              <w:jc w:val="center"/>
              <w:rPr>
                <w:color w:val="FF0000"/>
                <w:spacing w:val="-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0C03" w:rsidRPr="00B83B8E" w:rsidRDefault="00BC0C03" w:rsidP="00BC0C03">
            <w:pPr>
              <w:ind w:left="252" w:hanging="252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2022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03" w:rsidRPr="00B83B8E" w:rsidRDefault="00BC0C03" w:rsidP="00BC0C03">
            <w:pPr>
              <w:ind w:left="252" w:hanging="252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03" w:rsidRPr="00B83B8E" w:rsidRDefault="00BC0C03" w:rsidP="00BC0C03">
            <w:pPr>
              <w:ind w:left="252" w:hanging="252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03" w:rsidRPr="00B83B8E" w:rsidRDefault="00BC0C03" w:rsidP="00BC0C03">
            <w:pPr>
              <w:ind w:left="252" w:hanging="252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2025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03" w:rsidRPr="00B83B8E" w:rsidRDefault="00BC0C03" w:rsidP="00BC0C03">
            <w:pPr>
              <w:ind w:left="252" w:hanging="252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2026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C03" w:rsidRPr="00B83B8E" w:rsidRDefault="00BC0C03" w:rsidP="00FC29CA">
            <w:pPr>
              <w:ind w:left="252" w:hanging="252"/>
              <w:jc w:val="center"/>
              <w:rPr>
                <w:color w:val="FF0000"/>
                <w:spacing w:val="-1"/>
                <w:sz w:val="26"/>
                <w:szCs w:val="26"/>
              </w:rPr>
            </w:pPr>
          </w:p>
        </w:tc>
      </w:tr>
      <w:tr w:rsidR="002A7634" w:rsidRPr="00B83B8E" w:rsidTr="00A17652">
        <w:trPr>
          <w:gridAfter w:val="1"/>
          <w:wAfter w:w="27" w:type="dxa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7634" w:rsidRPr="00B83B8E" w:rsidRDefault="002A7634" w:rsidP="006B6AE8">
            <w:pPr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 xml:space="preserve">Задача </w:t>
            </w:r>
            <w:r w:rsidRPr="00B83B8E">
              <w:rPr>
                <w:bCs/>
                <w:sz w:val="26"/>
                <w:szCs w:val="26"/>
              </w:rPr>
              <w:t>1.</w:t>
            </w:r>
          </w:p>
        </w:tc>
        <w:tc>
          <w:tcPr>
            <w:tcW w:w="1391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346D" w:rsidRPr="00B83B8E" w:rsidRDefault="002A7634" w:rsidP="0069346D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 xml:space="preserve">Обеспечение оценки условий и охраны труда работников и получения работниками объективной информации </w:t>
            </w:r>
          </w:p>
          <w:p w:rsidR="002A7634" w:rsidRPr="00B83B8E" w:rsidRDefault="0069346D" w:rsidP="0069346D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о</w:t>
            </w:r>
            <w:r w:rsidR="002A7634" w:rsidRPr="00B83B8E">
              <w:rPr>
                <w:sz w:val="26"/>
                <w:szCs w:val="26"/>
              </w:rPr>
              <w:t xml:space="preserve"> состоянии условий и охраны труда на рабочих местах</w:t>
            </w:r>
          </w:p>
        </w:tc>
      </w:tr>
      <w:tr w:rsidR="0069346D" w:rsidRPr="00B83B8E" w:rsidTr="00A17652">
        <w:trPr>
          <w:gridAfter w:val="1"/>
          <w:wAfter w:w="27" w:type="dxa"/>
        </w:trPr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46D" w:rsidRPr="00B83B8E" w:rsidRDefault="0069346D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1.1</w:t>
            </w:r>
          </w:p>
        </w:tc>
        <w:tc>
          <w:tcPr>
            <w:tcW w:w="46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46D" w:rsidRPr="00B83B8E" w:rsidRDefault="0069346D" w:rsidP="00B30A19">
            <w:pPr>
              <w:jc w:val="both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Удельный вес рабочих мест, на которых проведена специальная оценка условий труда, от общего количества рабочих мест, запланированных к проведению специальной оценке условий труда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46D" w:rsidRPr="00B83B8E" w:rsidRDefault="0069346D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%</w:t>
            </w: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46D" w:rsidRPr="00B83B8E" w:rsidRDefault="0069346D" w:rsidP="006B6AE8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9</w:t>
            </w:r>
            <w:r w:rsidR="006B6AE8" w:rsidRPr="00B83B8E"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46D" w:rsidRPr="00B83B8E" w:rsidRDefault="00BD148C" w:rsidP="006B6AE8">
            <w:pPr>
              <w:snapToGrid w:val="0"/>
              <w:ind w:left="-288" w:firstLine="99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9</w:t>
            </w:r>
            <w:r w:rsidR="006B6AE8" w:rsidRPr="00B83B8E">
              <w:rPr>
                <w:sz w:val="26"/>
                <w:szCs w:val="26"/>
              </w:rPr>
              <w:t>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346D" w:rsidRPr="00B83B8E" w:rsidRDefault="0069346D" w:rsidP="006B6AE8">
            <w:pPr>
              <w:snapToGrid w:val="0"/>
              <w:ind w:left="-288" w:firstLine="99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9</w:t>
            </w:r>
            <w:r w:rsidR="006B6AE8" w:rsidRPr="00B83B8E"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346D" w:rsidRPr="00B83B8E" w:rsidRDefault="0069346D" w:rsidP="006B6AE8">
            <w:pPr>
              <w:snapToGrid w:val="0"/>
              <w:ind w:left="-288" w:firstLine="99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9</w:t>
            </w:r>
            <w:r w:rsidR="006B6AE8" w:rsidRPr="00B83B8E">
              <w:rPr>
                <w:sz w:val="26"/>
                <w:szCs w:val="26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346D" w:rsidRPr="00B83B8E" w:rsidRDefault="0069346D" w:rsidP="006B6AE8">
            <w:pPr>
              <w:snapToGrid w:val="0"/>
              <w:ind w:left="-288" w:firstLine="99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9</w:t>
            </w:r>
            <w:r w:rsidR="006B6AE8" w:rsidRPr="00B83B8E">
              <w:rPr>
                <w:sz w:val="26"/>
                <w:szCs w:val="26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346D" w:rsidRPr="00B83B8E" w:rsidRDefault="006B6AE8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98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46D" w:rsidRPr="00B83B8E" w:rsidRDefault="0069346D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Руководители организаций</w:t>
            </w:r>
          </w:p>
          <w:p w:rsidR="0069346D" w:rsidRPr="00B83B8E" w:rsidRDefault="0069346D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г.о. Жигулевск</w:t>
            </w:r>
          </w:p>
        </w:tc>
      </w:tr>
      <w:tr w:rsidR="002A7634" w:rsidRPr="00B83B8E" w:rsidTr="00A17652">
        <w:trPr>
          <w:gridAfter w:val="1"/>
          <w:wAfter w:w="27" w:type="dxa"/>
          <w:trHeight w:val="276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A7634" w:rsidRPr="00B83B8E" w:rsidRDefault="002A7634" w:rsidP="006B6AE8">
            <w:pPr>
              <w:tabs>
                <w:tab w:val="left" w:pos="275"/>
              </w:tabs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 xml:space="preserve">Задача </w:t>
            </w:r>
            <w:r w:rsidRPr="00B83B8E">
              <w:rPr>
                <w:bCs/>
                <w:sz w:val="26"/>
                <w:szCs w:val="26"/>
              </w:rPr>
              <w:t xml:space="preserve">2. </w:t>
            </w:r>
          </w:p>
        </w:tc>
        <w:tc>
          <w:tcPr>
            <w:tcW w:w="1391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46D" w:rsidRPr="00B83B8E" w:rsidRDefault="002A7634" w:rsidP="002A7634">
            <w:pPr>
              <w:tabs>
                <w:tab w:val="left" w:pos="275"/>
              </w:tabs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 xml:space="preserve">Содействие внедрению современной высокотехнологичной продукции и технологий, </w:t>
            </w:r>
          </w:p>
          <w:p w:rsidR="002A7634" w:rsidRPr="00B83B8E" w:rsidRDefault="002A7634" w:rsidP="002A7634">
            <w:pPr>
              <w:tabs>
                <w:tab w:val="left" w:pos="275"/>
              </w:tabs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способствующих улучшению условий и охраны труда</w:t>
            </w:r>
          </w:p>
        </w:tc>
      </w:tr>
      <w:tr w:rsidR="001F5C19" w:rsidRPr="00B83B8E" w:rsidTr="00A17652">
        <w:trPr>
          <w:gridAfter w:val="1"/>
          <w:wAfter w:w="27" w:type="dxa"/>
          <w:trHeight w:val="276"/>
        </w:trPr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5C19" w:rsidRPr="00B83B8E" w:rsidRDefault="001F5C19" w:rsidP="00342312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2.</w:t>
            </w:r>
            <w:r w:rsidR="00342312" w:rsidRPr="00B83B8E">
              <w:rPr>
                <w:sz w:val="26"/>
                <w:szCs w:val="26"/>
              </w:rPr>
              <w:t>1</w:t>
            </w:r>
          </w:p>
        </w:tc>
        <w:tc>
          <w:tcPr>
            <w:tcW w:w="46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5C19" w:rsidRPr="00B83B8E" w:rsidRDefault="00AE2EF1" w:rsidP="00AE2EF1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 xml:space="preserve">Удельный вес замененных светильников, </w:t>
            </w:r>
            <w:r w:rsidR="003C4FDC" w:rsidRPr="00B83B8E">
              <w:rPr>
                <w:sz w:val="26"/>
                <w:szCs w:val="26"/>
              </w:rPr>
              <w:t xml:space="preserve">от общего количества светильников, </w:t>
            </w:r>
            <w:r w:rsidRPr="00B83B8E">
              <w:rPr>
                <w:sz w:val="26"/>
                <w:szCs w:val="26"/>
              </w:rPr>
              <w:t>подлежащих замене для устранения вредных факторов и приведения в соответствие</w:t>
            </w:r>
            <w:r w:rsidRPr="00B83B8E">
              <w:rPr>
                <w:sz w:val="26"/>
                <w:szCs w:val="26"/>
                <w:shd w:val="clear" w:color="auto" w:fill="FFFFFF"/>
              </w:rPr>
              <w:t xml:space="preserve"> с нормами </w:t>
            </w:r>
            <w:r w:rsidRPr="00B83B8E">
              <w:rPr>
                <w:sz w:val="26"/>
                <w:szCs w:val="26"/>
              </w:rPr>
              <w:t>освещенности рабочих мест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5C19" w:rsidRPr="00B83B8E" w:rsidRDefault="00342312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%</w:t>
            </w: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5C19" w:rsidRPr="00B83B8E" w:rsidRDefault="00342312" w:rsidP="00B30A19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5C19" w:rsidRPr="00B83B8E" w:rsidRDefault="00342312" w:rsidP="00B30A19">
            <w:pPr>
              <w:snapToGrid w:val="0"/>
              <w:ind w:left="-288" w:firstLine="99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C19" w:rsidRPr="00B83B8E" w:rsidRDefault="00342312" w:rsidP="00B30A19">
            <w:pPr>
              <w:snapToGrid w:val="0"/>
              <w:ind w:left="-288" w:firstLine="99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</w:t>
            </w:r>
            <w:r w:rsidR="001F5C19" w:rsidRPr="00B83B8E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C19" w:rsidRPr="00B83B8E" w:rsidRDefault="00342312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C19" w:rsidRPr="00B83B8E" w:rsidRDefault="00342312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</w:t>
            </w:r>
            <w:r w:rsidR="001F5C19" w:rsidRPr="00B83B8E">
              <w:rPr>
                <w:sz w:val="26"/>
                <w:szCs w:val="26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C19" w:rsidRPr="00B83B8E" w:rsidRDefault="00342312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</w:t>
            </w:r>
            <w:r w:rsidR="001F5C19" w:rsidRPr="00B83B8E">
              <w:rPr>
                <w:sz w:val="26"/>
                <w:szCs w:val="26"/>
              </w:rPr>
              <w:t>0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5C19" w:rsidRPr="00B83B8E" w:rsidRDefault="001F5C19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МКУ «ТОиЭЗ»</w:t>
            </w:r>
          </w:p>
        </w:tc>
      </w:tr>
      <w:tr w:rsidR="00AE2EF1" w:rsidRPr="00B83B8E" w:rsidTr="00A17652">
        <w:trPr>
          <w:gridAfter w:val="1"/>
          <w:wAfter w:w="27" w:type="dxa"/>
          <w:trHeight w:val="339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2EF1" w:rsidRPr="00B83B8E" w:rsidRDefault="00AE2EF1" w:rsidP="006B6AE8">
            <w:pPr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Задача 3.</w:t>
            </w:r>
          </w:p>
        </w:tc>
        <w:tc>
          <w:tcPr>
            <w:tcW w:w="1391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2EF1" w:rsidRPr="00B83B8E" w:rsidRDefault="00AE2EF1" w:rsidP="00B016F6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Оценка профессиональных рисков</w:t>
            </w:r>
          </w:p>
        </w:tc>
      </w:tr>
      <w:tr w:rsidR="00BD148C" w:rsidRPr="00B83B8E" w:rsidTr="00A17652">
        <w:trPr>
          <w:gridAfter w:val="1"/>
          <w:wAfter w:w="27" w:type="dxa"/>
          <w:trHeight w:val="276"/>
        </w:trPr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48C" w:rsidRPr="00B83B8E" w:rsidRDefault="00BD148C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3.1</w:t>
            </w:r>
          </w:p>
        </w:tc>
        <w:tc>
          <w:tcPr>
            <w:tcW w:w="46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48C" w:rsidRPr="00B83B8E" w:rsidRDefault="00BD148C" w:rsidP="00B30A19">
            <w:pPr>
              <w:jc w:val="both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Удельный вес должностей и профессий, на которых проведена оценка профессиональных рисков, от общего количества должностей и профессий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48C" w:rsidRPr="00B83B8E" w:rsidRDefault="00BD148C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%</w:t>
            </w: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48C" w:rsidRPr="00B83B8E" w:rsidRDefault="00BD148C" w:rsidP="00B30A19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48C" w:rsidRPr="00B83B8E" w:rsidRDefault="00BD148C" w:rsidP="00BD148C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148C" w:rsidRPr="00B83B8E" w:rsidRDefault="00BD148C" w:rsidP="00B30A19">
            <w:pPr>
              <w:snapToGrid w:val="0"/>
              <w:ind w:left="-288" w:firstLine="99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148C" w:rsidRPr="00B83B8E" w:rsidRDefault="00BD148C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148C" w:rsidRPr="00B83B8E" w:rsidRDefault="00BD148C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148C" w:rsidRPr="00B83B8E" w:rsidRDefault="00BD148C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48C" w:rsidRPr="00B83B8E" w:rsidRDefault="00BD148C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Руководители организаций</w:t>
            </w:r>
          </w:p>
          <w:p w:rsidR="00BD148C" w:rsidRPr="00B83B8E" w:rsidRDefault="00BD148C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г.о. Жигулевск</w:t>
            </w:r>
          </w:p>
        </w:tc>
      </w:tr>
      <w:tr w:rsidR="00B30A19" w:rsidRPr="00B83B8E" w:rsidTr="00A17652">
        <w:trPr>
          <w:trHeight w:val="404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0A19" w:rsidRPr="00B83B8E" w:rsidRDefault="00B30A19" w:rsidP="009D15B8">
            <w:pPr>
              <w:snapToGrid w:val="0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lastRenderedPageBreak/>
              <w:t xml:space="preserve">Задача </w:t>
            </w:r>
            <w:r w:rsidR="00BD148C" w:rsidRPr="00B83B8E">
              <w:rPr>
                <w:sz w:val="26"/>
                <w:szCs w:val="26"/>
              </w:rPr>
              <w:t>4</w:t>
            </w:r>
            <w:r w:rsidRPr="00B83B8E">
              <w:rPr>
                <w:sz w:val="26"/>
                <w:szCs w:val="26"/>
              </w:rPr>
              <w:t>.</w:t>
            </w:r>
          </w:p>
        </w:tc>
        <w:tc>
          <w:tcPr>
            <w:tcW w:w="139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A19" w:rsidRPr="00B83B8E" w:rsidRDefault="00B30A19" w:rsidP="009D15B8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 xml:space="preserve">Организация </w:t>
            </w:r>
            <w:proofErr w:type="gramStart"/>
            <w:r w:rsidRPr="00B83B8E">
              <w:rPr>
                <w:sz w:val="26"/>
                <w:szCs w:val="26"/>
              </w:rPr>
              <w:t>обучения по охране</w:t>
            </w:r>
            <w:proofErr w:type="gramEnd"/>
            <w:r w:rsidRPr="00B83B8E">
              <w:rPr>
                <w:sz w:val="26"/>
                <w:szCs w:val="26"/>
              </w:rPr>
              <w:t xml:space="preserve"> труда работников на основе современных технологий обучения</w:t>
            </w:r>
          </w:p>
        </w:tc>
      </w:tr>
      <w:tr w:rsidR="00BD148C" w:rsidRPr="00B83B8E" w:rsidTr="00A17652">
        <w:trPr>
          <w:gridAfter w:val="1"/>
          <w:wAfter w:w="27" w:type="dxa"/>
        </w:trPr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48C" w:rsidRPr="00B83B8E" w:rsidRDefault="00BD148C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4.1</w:t>
            </w:r>
          </w:p>
        </w:tc>
        <w:tc>
          <w:tcPr>
            <w:tcW w:w="46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48C" w:rsidRPr="00B83B8E" w:rsidRDefault="00BD148C" w:rsidP="00A17652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Удельный вес обученных работников по охране труда, от общего количества работников, запланированных к обучению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48C" w:rsidRPr="00B83B8E" w:rsidRDefault="00BD148C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%</w:t>
            </w: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48C" w:rsidRPr="00B83B8E" w:rsidRDefault="006B6AE8" w:rsidP="00B30A19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48C" w:rsidRPr="00B83B8E" w:rsidRDefault="006B6AE8" w:rsidP="006B6AE8">
            <w:pPr>
              <w:snapToGrid w:val="0"/>
              <w:ind w:left="-143" w:firstLine="35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148C" w:rsidRPr="00B83B8E" w:rsidRDefault="006B6AE8" w:rsidP="00B30A19">
            <w:pPr>
              <w:snapToGrid w:val="0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148C" w:rsidRPr="00B83B8E" w:rsidRDefault="00BD148C" w:rsidP="00B30A19">
            <w:pPr>
              <w:snapToGrid w:val="0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148C" w:rsidRPr="00B83B8E" w:rsidRDefault="00BD148C" w:rsidP="00B30A19">
            <w:pPr>
              <w:snapToGrid w:val="0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148C" w:rsidRPr="00B83B8E" w:rsidRDefault="00BD148C" w:rsidP="00B30A19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48C" w:rsidRPr="00B83B8E" w:rsidRDefault="00BD148C" w:rsidP="00B30A19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 xml:space="preserve">Руководители организаций </w:t>
            </w:r>
          </w:p>
          <w:p w:rsidR="00BD148C" w:rsidRPr="00B83B8E" w:rsidRDefault="00BD148C" w:rsidP="00B30A19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г.о. Жигулевск</w:t>
            </w:r>
          </w:p>
        </w:tc>
      </w:tr>
      <w:tr w:rsidR="00B30A19" w:rsidRPr="00B83B8E" w:rsidTr="00A17652">
        <w:trPr>
          <w:trHeight w:val="355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0A19" w:rsidRPr="00B83B8E" w:rsidRDefault="00B30A19" w:rsidP="009D15B8">
            <w:pPr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 xml:space="preserve">Задача </w:t>
            </w:r>
            <w:r w:rsidR="00B016F6" w:rsidRPr="00B83B8E">
              <w:rPr>
                <w:sz w:val="26"/>
                <w:szCs w:val="26"/>
              </w:rPr>
              <w:t>5</w:t>
            </w:r>
            <w:r w:rsidRPr="00B83B8E">
              <w:rPr>
                <w:sz w:val="26"/>
                <w:szCs w:val="26"/>
              </w:rPr>
              <w:t>.</w:t>
            </w:r>
          </w:p>
        </w:tc>
        <w:tc>
          <w:tcPr>
            <w:tcW w:w="139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A19" w:rsidRPr="00B83B8E" w:rsidRDefault="00B30A19" w:rsidP="009D15B8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Информационное обеспечение и пропаганда охраны труда</w:t>
            </w:r>
          </w:p>
        </w:tc>
      </w:tr>
      <w:tr w:rsidR="00BD148C" w:rsidRPr="00B83B8E" w:rsidTr="00A17652">
        <w:trPr>
          <w:gridAfter w:val="1"/>
          <w:wAfter w:w="27" w:type="dxa"/>
        </w:trPr>
        <w:tc>
          <w:tcPr>
            <w:tcW w:w="6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D148C" w:rsidRPr="00B83B8E" w:rsidRDefault="00B016F6" w:rsidP="00F1056F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5</w:t>
            </w:r>
            <w:r w:rsidR="00BD148C" w:rsidRPr="00B83B8E">
              <w:rPr>
                <w:sz w:val="26"/>
                <w:szCs w:val="26"/>
              </w:rPr>
              <w:t>.1</w:t>
            </w:r>
          </w:p>
        </w:tc>
        <w:tc>
          <w:tcPr>
            <w:tcW w:w="460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D148C" w:rsidRPr="00B83B8E" w:rsidRDefault="00BD148C" w:rsidP="00A17652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 xml:space="preserve">Количество опубликованных в городской газете и на </w:t>
            </w:r>
            <w:r w:rsidR="00395C98" w:rsidRPr="00B83B8E">
              <w:rPr>
                <w:sz w:val="26"/>
                <w:szCs w:val="26"/>
              </w:rPr>
              <w:t xml:space="preserve">официальном </w:t>
            </w:r>
            <w:r w:rsidRPr="00B83B8E">
              <w:rPr>
                <w:sz w:val="26"/>
                <w:szCs w:val="26"/>
              </w:rPr>
              <w:t>сайте администрации городского округа Жигуле</w:t>
            </w:r>
            <w:proofErr w:type="gramStart"/>
            <w:r w:rsidRPr="00B83B8E">
              <w:rPr>
                <w:sz w:val="26"/>
                <w:szCs w:val="26"/>
              </w:rPr>
              <w:t>вск ст</w:t>
            </w:r>
            <w:proofErr w:type="gramEnd"/>
            <w:r w:rsidRPr="00B83B8E">
              <w:rPr>
                <w:sz w:val="26"/>
                <w:szCs w:val="26"/>
              </w:rPr>
              <w:t xml:space="preserve">атей по </w:t>
            </w:r>
            <w:r w:rsidR="00846282" w:rsidRPr="00B83B8E">
              <w:rPr>
                <w:sz w:val="26"/>
                <w:szCs w:val="26"/>
              </w:rPr>
              <w:t>вопросам</w:t>
            </w:r>
            <w:r w:rsidRPr="00B83B8E">
              <w:rPr>
                <w:sz w:val="26"/>
                <w:szCs w:val="26"/>
              </w:rPr>
              <w:t xml:space="preserve"> охраны труда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D148C" w:rsidRPr="00B83B8E" w:rsidRDefault="00BD148C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Ед.</w:t>
            </w:r>
          </w:p>
        </w:tc>
        <w:tc>
          <w:tcPr>
            <w:tcW w:w="16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D148C" w:rsidRPr="00B83B8E" w:rsidRDefault="00B016F6" w:rsidP="00B30A19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D148C" w:rsidRPr="00B83B8E" w:rsidRDefault="00B016F6" w:rsidP="00B016F6">
            <w:pPr>
              <w:snapToGrid w:val="0"/>
              <w:ind w:left="-143" w:firstLine="35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160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vAlign w:val="center"/>
          </w:tcPr>
          <w:p w:rsidR="00BD148C" w:rsidRPr="00B83B8E" w:rsidRDefault="00B016F6" w:rsidP="00B30A19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BD148C" w:rsidRPr="00B83B8E" w:rsidRDefault="00B016F6" w:rsidP="00B30A19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160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center"/>
          </w:tcPr>
          <w:p w:rsidR="00BD148C" w:rsidRPr="00B83B8E" w:rsidRDefault="00B016F6" w:rsidP="00B30A19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160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center"/>
          </w:tcPr>
          <w:p w:rsidR="00BD148C" w:rsidRPr="00B83B8E" w:rsidRDefault="00B016F6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160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D148C" w:rsidRPr="00B83B8E" w:rsidRDefault="00BD148C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Бюро охраны труда</w:t>
            </w:r>
          </w:p>
        </w:tc>
      </w:tr>
      <w:tr w:rsidR="000060C4" w:rsidRPr="00B83B8E" w:rsidTr="00A17652">
        <w:trPr>
          <w:gridAfter w:val="1"/>
          <w:wAfter w:w="27" w:type="dxa"/>
        </w:trPr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0C4" w:rsidRPr="00B83B8E" w:rsidRDefault="000060C4" w:rsidP="002D16F3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5.2</w:t>
            </w:r>
          </w:p>
        </w:tc>
        <w:tc>
          <w:tcPr>
            <w:tcW w:w="46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0C4" w:rsidRPr="00B83B8E" w:rsidRDefault="000060C4" w:rsidP="00A17652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Доля организаций, разработавших корпоративную программу «Нулевой травматизм», от общего количества организаций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0C4" w:rsidRPr="00B83B8E" w:rsidRDefault="000060C4" w:rsidP="002D16F3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%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0C4" w:rsidRPr="00B83B8E" w:rsidRDefault="000060C4" w:rsidP="002D16F3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0C4" w:rsidRPr="00B83B8E" w:rsidRDefault="000060C4" w:rsidP="002D16F3">
            <w:pPr>
              <w:snapToGrid w:val="0"/>
              <w:ind w:left="-143" w:firstLine="35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center"/>
          </w:tcPr>
          <w:p w:rsidR="000060C4" w:rsidRPr="00B83B8E" w:rsidRDefault="000060C4" w:rsidP="002D16F3">
            <w:pPr>
              <w:snapToGrid w:val="0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060C4" w:rsidRPr="00B83B8E" w:rsidRDefault="000060C4" w:rsidP="002D16F3">
            <w:pPr>
              <w:snapToGrid w:val="0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:rsidR="000060C4" w:rsidRPr="00B83B8E" w:rsidRDefault="000060C4" w:rsidP="002D16F3">
            <w:pPr>
              <w:snapToGrid w:val="0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0060C4" w:rsidRPr="00B83B8E" w:rsidRDefault="000060C4" w:rsidP="002D16F3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0C4" w:rsidRPr="00B83B8E" w:rsidRDefault="000060C4" w:rsidP="002D16F3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Бюро охраны труда Руководители организаций</w:t>
            </w:r>
          </w:p>
          <w:p w:rsidR="000060C4" w:rsidRPr="00B83B8E" w:rsidRDefault="000060C4" w:rsidP="002D16F3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г.о. Жигулевск</w:t>
            </w:r>
          </w:p>
        </w:tc>
      </w:tr>
      <w:tr w:rsidR="000060C4" w:rsidRPr="00B83B8E" w:rsidTr="00A17652">
        <w:trPr>
          <w:gridAfter w:val="1"/>
          <w:wAfter w:w="27" w:type="dxa"/>
        </w:trPr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0C4" w:rsidRPr="00B83B8E" w:rsidRDefault="000060C4" w:rsidP="00F1056F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5.3</w:t>
            </w:r>
          </w:p>
        </w:tc>
        <w:tc>
          <w:tcPr>
            <w:tcW w:w="46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060C4" w:rsidRPr="00B83B8E" w:rsidRDefault="000060C4" w:rsidP="00A17652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Количество проведенных городских семинаров и совещаний с рассмотрением вопросов охраны труда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0C4" w:rsidRPr="00B83B8E" w:rsidRDefault="000060C4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Ед.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0C4" w:rsidRPr="00B83B8E" w:rsidRDefault="000060C4" w:rsidP="00B30A19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0C4" w:rsidRPr="00B83B8E" w:rsidRDefault="000060C4" w:rsidP="00BD148C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8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center"/>
          </w:tcPr>
          <w:p w:rsidR="000060C4" w:rsidRPr="00B83B8E" w:rsidRDefault="000060C4" w:rsidP="00B30A19">
            <w:pPr>
              <w:snapToGrid w:val="0"/>
              <w:ind w:left="-288" w:firstLine="99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060C4" w:rsidRPr="00B83B8E" w:rsidRDefault="000060C4" w:rsidP="00B30A19">
            <w:pPr>
              <w:snapToGrid w:val="0"/>
              <w:ind w:left="-288" w:firstLine="99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8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:rsidR="000060C4" w:rsidRPr="00B83B8E" w:rsidRDefault="000060C4" w:rsidP="00B30A19">
            <w:pPr>
              <w:snapToGrid w:val="0"/>
              <w:ind w:left="-288" w:firstLine="99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8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0060C4" w:rsidRPr="00B83B8E" w:rsidRDefault="000060C4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8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0C4" w:rsidRPr="00B83B8E" w:rsidRDefault="000060C4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Бюро охраны труда</w:t>
            </w:r>
          </w:p>
        </w:tc>
      </w:tr>
      <w:tr w:rsidR="00CD669E" w:rsidRPr="00B83B8E" w:rsidTr="00A17652">
        <w:trPr>
          <w:gridAfter w:val="1"/>
          <w:wAfter w:w="27" w:type="dxa"/>
        </w:trPr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669E" w:rsidRPr="00B83B8E" w:rsidRDefault="00CD669E" w:rsidP="00846282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5.4</w:t>
            </w:r>
          </w:p>
        </w:tc>
        <w:tc>
          <w:tcPr>
            <w:tcW w:w="46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D669E" w:rsidRPr="00B83B8E" w:rsidRDefault="00CD669E" w:rsidP="00A17652">
            <w:pPr>
              <w:spacing w:before="60"/>
              <w:jc w:val="both"/>
              <w:rPr>
                <w:sz w:val="25"/>
                <w:szCs w:val="25"/>
              </w:rPr>
            </w:pPr>
            <w:r w:rsidRPr="00B83B8E">
              <w:rPr>
                <w:sz w:val="25"/>
                <w:szCs w:val="25"/>
              </w:rPr>
              <w:t>Количество приобретенных (обновленных) стендов по охране труда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669E" w:rsidRPr="00B83B8E" w:rsidRDefault="00CD669E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Ед.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669E" w:rsidRPr="00B83B8E" w:rsidRDefault="00CB4ECD" w:rsidP="00B30A19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669E" w:rsidRPr="00B83B8E" w:rsidRDefault="00CB4ECD" w:rsidP="001617B2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0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center"/>
          </w:tcPr>
          <w:p w:rsidR="00CD669E" w:rsidRPr="00B83B8E" w:rsidRDefault="00CB4ECD" w:rsidP="001617B2">
            <w:pPr>
              <w:snapToGrid w:val="0"/>
              <w:ind w:left="-101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D669E" w:rsidRPr="00B83B8E" w:rsidRDefault="00CB4ECD" w:rsidP="001617B2">
            <w:pPr>
              <w:snapToGrid w:val="0"/>
              <w:ind w:left="-44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:rsidR="00CD669E" w:rsidRPr="00B83B8E" w:rsidRDefault="00CB4ECD" w:rsidP="001617B2">
            <w:pPr>
              <w:snapToGrid w:val="0"/>
              <w:ind w:left="-102" w:right="-115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CD669E" w:rsidRPr="00B83B8E" w:rsidRDefault="00CB4ECD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A17652">
            <w:pPr>
              <w:spacing w:before="6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Бюро охраны труда Руководители организаций</w:t>
            </w:r>
          </w:p>
          <w:p w:rsidR="00CD669E" w:rsidRPr="00B83B8E" w:rsidRDefault="00CB4ECD" w:rsidP="00CB4ECD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г.о. Жигулевск</w:t>
            </w:r>
          </w:p>
        </w:tc>
      </w:tr>
      <w:tr w:rsidR="00CB4ECD" w:rsidRPr="00B83B8E" w:rsidTr="00A17652">
        <w:trPr>
          <w:gridAfter w:val="1"/>
          <w:wAfter w:w="27" w:type="dxa"/>
        </w:trPr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CB4ECD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5.5</w:t>
            </w:r>
          </w:p>
        </w:tc>
        <w:tc>
          <w:tcPr>
            <w:tcW w:w="46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B4ECD" w:rsidRPr="00B83B8E" w:rsidRDefault="00CB4ECD" w:rsidP="00CB4ECD">
            <w:pPr>
              <w:jc w:val="both"/>
              <w:rPr>
                <w:sz w:val="25"/>
                <w:szCs w:val="25"/>
              </w:rPr>
            </w:pPr>
            <w:r w:rsidRPr="00B83B8E">
              <w:rPr>
                <w:sz w:val="25"/>
                <w:szCs w:val="25"/>
              </w:rPr>
              <w:t>Количество подписок на журналы по охране труда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D52D9E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Ед.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D52D9E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D52D9E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2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center"/>
          </w:tcPr>
          <w:p w:rsidR="00CB4ECD" w:rsidRPr="00B83B8E" w:rsidRDefault="00CB4ECD" w:rsidP="00D52D9E">
            <w:pPr>
              <w:snapToGrid w:val="0"/>
              <w:ind w:left="-101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B4ECD" w:rsidRPr="00B83B8E" w:rsidRDefault="00CB4ECD" w:rsidP="00D52D9E">
            <w:pPr>
              <w:snapToGrid w:val="0"/>
              <w:ind w:left="-44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2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:rsidR="00CB4ECD" w:rsidRPr="00B83B8E" w:rsidRDefault="00CB4ECD" w:rsidP="00D52D9E">
            <w:pPr>
              <w:snapToGrid w:val="0"/>
              <w:ind w:left="-102" w:right="-115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CB4ECD" w:rsidRPr="00B83B8E" w:rsidRDefault="00CB4ECD" w:rsidP="00D52D9E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2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CB4ECD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Бюро охраны труда,</w:t>
            </w:r>
          </w:p>
        </w:tc>
      </w:tr>
      <w:tr w:rsidR="00CB4ECD" w:rsidRPr="00B83B8E" w:rsidTr="00A17652">
        <w:trPr>
          <w:gridAfter w:val="1"/>
          <w:wAfter w:w="27" w:type="dxa"/>
          <w:trHeight w:val="416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4ECD" w:rsidRPr="00B83B8E" w:rsidRDefault="00CB4ECD" w:rsidP="009D15B8">
            <w:pPr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Задача 6.</w:t>
            </w:r>
          </w:p>
        </w:tc>
        <w:tc>
          <w:tcPr>
            <w:tcW w:w="1391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ECD" w:rsidRPr="00B83B8E" w:rsidRDefault="00CB4ECD" w:rsidP="009D15B8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Проведение мониторинга условий и охраны труда</w:t>
            </w:r>
          </w:p>
        </w:tc>
      </w:tr>
      <w:tr w:rsidR="00CB4ECD" w:rsidRPr="00B83B8E" w:rsidTr="00A17652">
        <w:trPr>
          <w:gridAfter w:val="1"/>
          <w:wAfter w:w="27" w:type="dxa"/>
        </w:trPr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F1056F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6.1</w:t>
            </w:r>
          </w:p>
        </w:tc>
        <w:tc>
          <w:tcPr>
            <w:tcW w:w="46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ECD" w:rsidRPr="00B83B8E" w:rsidRDefault="00CB4ECD" w:rsidP="00A17652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Доля организаций, состоящих на учете, ежеквартально предоставляющих отчеты установленной формы в бюро охраны труда администрации городского округа Жигулевск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B30A19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%</w:t>
            </w: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B30A19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BD148C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B30A19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B30A19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B30A19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B30A19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B30A19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Бюро охраны труда</w:t>
            </w:r>
          </w:p>
        </w:tc>
      </w:tr>
      <w:tr w:rsidR="00CB4ECD" w:rsidRPr="00B83B8E" w:rsidTr="00A17652">
        <w:trPr>
          <w:gridAfter w:val="1"/>
          <w:wAfter w:w="27" w:type="dxa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4ECD" w:rsidRPr="00B83B8E" w:rsidRDefault="00CB4ECD" w:rsidP="001617B2">
            <w:pPr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Задача 7.</w:t>
            </w:r>
          </w:p>
        </w:tc>
        <w:tc>
          <w:tcPr>
            <w:tcW w:w="1391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ECD" w:rsidRPr="00B83B8E" w:rsidRDefault="00CB4ECD" w:rsidP="00986718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 xml:space="preserve">Выявление противопоказаний к выполнению работы, предупреждение </w:t>
            </w:r>
          </w:p>
          <w:p w:rsidR="00CB4ECD" w:rsidRPr="00B83B8E" w:rsidRDefault="00CB4ECD" w:rsidP="00986718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и выявление профессиональных заболеваний работников</w:t>
            </w:r>
          </w:p>
        </w:tc>
      </w:tr>
      <w:tr w:rsidR="00CB4ECD" w:rsidRPr="00B83B8E" w:rsidTr="00A17652">
        <w:trPr>
          <w:gridAfter w:val="1"/>
          <w:wAfter w:w="27" w:type="dxa"/>
        </w:trPr>
        <w:tc>
          <w:tcPr>
            <w:tcW w:w="1532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CB4ECD" w:rsidRPr="00B83B8E" w:rsidRDefault="00CB4ECD" w:rsidP="0042746E">
            <w:pPr>
              <w:ind w:left="24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Уровень производственного травматизма и профессиональных заболеваний*</w:t>
            </w:r>
          </w:p>
        </w:tc>
      </w:tr>
      <w:tr w:rsidR="00CB4ECD" w:rsidRPr="00B83B8E" w:rsidTr="00A17652">
        <w:trPr>
          <w:gridAfter w:val="1"/>
          <w:wAfter w:w="27" w:type="dxa"/>
        </w:trPr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42746E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7.1</w:t>
            </w:r>
          </w:p>
        </w:tc>
        <w:tc>
          <w:tcPr>
            <w:tcW w:w="46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42746E">
            <w:pPr>
              <w:jc w:val="both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Численность пострадавших в результате несчастных случаев на производстве со смертельным исходом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42746E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Чел.</w:t>
            </w: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567372">
            <w:pPr>
              <w:ind w:left="-113" w:right="-117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567372">
            <w:pPr>
              <w:ind w:left="-113" w:right="-117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567372">
            <w:pPr>
              <w:ind w:left="-113" w:right="-117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567372">
            <w:pPr>
              <w:ind w:left="-113" w:right="-117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567372">
            <w:pPr>
              <w:ind w:left="-113" w:right="-117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567372">
            <w:pPr>
              <w:ind w:left="-113" w:right="-117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42746E">
            <w:pPr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Руководители организаций</w:t>
            </w:r>
          </w:p>
          <w:p w:rsidR="00CB4ECD" w:rsidRPr="00B83B8E" w:rsidRDefault="00CB4ECD" w:rsidP="0042746E">
            <w:pPr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г.о. Жигулевск</w:t>
            </w:r>
          </w:p>
        </w:tc>
      </w:tr>
      <w:tr w:rsidR="00CB4ECD" w:rsidRPr="00B83B8E" w:rsidTr="00A17652">
        <w:trPr>
          <w:gridAfter w:val="1"/>
          <w:wAfter w:w="27" w:type="dxa"/>
        </w:trPr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42746E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7.2</w:t>
            </w:r>
          </w:p>
        </w:tc>
        <w:tc>
          <w:tcPr>
            <w:tcW w:w="46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42746E">
            <w:pPr>
              <w:jc w:val="both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Численность пострадавших в результате несчастных случаев на производстве с утратой трудоспособности на 1 рабочий день и более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42746E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Чел.</w:t>
            </w: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567372">
            <w:pPr>
              <w:ind w:left="-113" w:right="-117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567372">
            <w:pPr>
              <w:ind w:left="-113" w:right="-117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567372">
            <w:pPr>
              <w:ind w:left="-113" w:right="-117"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83B8E">
              <w:rPr>
                <w:color w:val="000000"/>
                <w:spacing w:val="-1"/>
                <w:sz w:val="26"/>
                <w:szCs w:val="2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567372">
            <w:pPr>
              <w:ind w:left="-113" w:right="-117"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83B8E">
              <w:rPr>
                <w:color w:val="000000"/>
                <w:spacing w:val="-1"/>
                <w:sz w:val="26"/>
                <w:szCs w:val="26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567372">
            <w:pPr>
              <w:ind w:left="-113" w:right="-117"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83B8E">
              <w:rPr>
                <w:color w:val="000000"/>
                <w:spacing w:val="-1"/>
                <w:sz w:val="26"/>
                <w:szCs w:val="26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567372">
            <w:pPr>
              <w:ind w:left="-113" w:right="-117"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83B8E">
              <w:rPr>
                <w:color w:val="000000"/>
                <w:spacing w:val="-1"/>
                <w:sz w:val="26"/>
                <w:szCs w:val="26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42746E">
            <w:pPr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Руководители организаций</w:t>
            </w:r>
          </w:p>
          <w:p w:rsidR="00CB4ECD" w:rsidRPr="00B83B8E" w:rsidRDefault="00CB4ECD" w:rsidP="0042746E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г.о. Жигулевск</w:t>
            </w:r>
          </w:p>
        </w:tc>
      </w:tr>
      <w:tr w:rsidR="00CB4ECD" w:rsidRPr="00B83B8E" w:rsidTr="00A17652">
        <w:trPr>
          <w:gridAfter w:val="1"/>
          <w:wAfter w:w="27" w:type="dxa"/>
        </w:trPr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42746E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7.3.</w:t>
            </w:r>
          </w:p>
        </w:tc>
        <w:tc>
          <w:tcPr>
            <w:tcW w:w="46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42746E">
            <w:pPr>
              <w:jc w:val="both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Количество дней временной нетрудоспособности в связи с несчастным случаем на производстве в расчете на 1 пострадавшего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42746E">
            <w:pPr>
              <w:jc w:val="center"/>
              <w:rPr>
                <w:sz w:val="26"/>
                <w:szCs w:val="26"/>
              </w:rPr>
            </w:pPr>
            <w:proofErr w:type="spellStart"/>
            <w:r w:rsidRPr="00B83B8E">
              <w:rPr>
                <w:sz w:val="26"/>
                <w:szCs w:val="26"/>
              </w:rPr>
              <w:t>Дн</w:t>
            </w:r>
            <w:proofErr w:type="spellEnd"/>
            <w:r w:rsidRPr="00B83B8E">
              <w:rPr>
                <w:sz w:val="26"/>
                <w:szCs w:val="26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567372">
            <w:pPr>
              <w:ind w:left="-113" w:right="-117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36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567372">
            <w:pPr>
              <w:ind w:left="-113" w:right="-117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34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567372">
            <w:pPr>
              <w:ind w:left="-113" w:right="-117"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83B8E">
              <w:rPr>
                <w:color w:val="000000"/>
                <w:spacing w:val="-1"/>
                <w:sz w:val="26"/>
                <w:szCs w:val="26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567372">
            <w:pPr>
              <w:ind w:left="-113" w:right="-117"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83B8E">
              <w:rPr>
                <w:color w:val="000000"/>
                <w:spacing w:val="-1"/>
                <w:sz w:val="26"/>
                <w:szCs w:val="26"/>
              </w:rPr>
              <w:t>30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567372">
            <w:pPr>
              <w:ind w:left="-113" w:right="-117"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83B8E">
              <w:rPr>
                <w:color w:val="000000"/>
                <w:spacing w:val="-1"/>
                <w:sz w:val="26"/>
                <w:szCs w:val="26"/>
              </w:rPr>
              <w:t>30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567372">
            <w:pPr>
              <w:ind w:left="-113" w:right="-117"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83B8E">
              <w:rPr>
                <w:color w:val="000000"/>
                <w:spacing w:val="-1"/>
                <w:sz w:val="26"/>
                <w:szCs w:val="26"/>
              </w:rPr>
              <w:t>28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42746E">
            <w:pPr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Руководители организаций</w:t>
            </w:r>
          </w:p>
          <w:p w:rsidR="00CB4ECD" w:rsidRPr="00B83B8E" w:rsidRDefault="00CB4ECD" w:rsidP="0042746E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г.о. Жигулевск</w:t>
            </w:r>
          </w:p>
        </w:tc>
      </w:tr>
      <w:tr w:rsidR="00CB4ECD" w:rsidRPr="00B83B8E" w:rsidTr="00A17652">
        <w:trPr>
          <w:gridAfter w:val="1"/>
          <w:wAfter w:w="27" w:type="dxa"/>
        </w:trPr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42746E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7.4.</w:t>
            </w:r>
          </w:p>
        </w:tc>
        <w:tc>
          <w:tcPr>
            <w:tcW w:w="46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42746E">
            <w:pPr>
              <w:jc w:val="both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Численность работников с впервые установленным профессиональным заболеванием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42746E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Чел.</w:t>
            </w: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567372">
            <w:pPr>
              <w:snapToGrid w:val="0"/>
              <w:ind w:left="-113" w:right="-117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567372">
            <w:pPr>
              <w:snapToGrid w:val="0"/>
              <w:ind w:left="-113" w:right="-117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567372">
            <w:pPr>
              <w:snapToGrid w:val="0"/>
              <w:ind w:left="-113" w:right="-117" w:firstLine="44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567372">
            <w:pPr>
              <w:snapToGrid w:val="0"/>
              <w:ind w:left="-113" w:right="-117" w:firstLine="44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567372">
            <w:pPr>
              <w:snapToGrid w:val="0"/>
              <w:ind w:left="-113" w:right="-117" w:firstLine="37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567372">
            <w:pPr>
              <w:snapToGrid w:val="0"/>
              <w:ind w:left="-113" w:right="-117" w:firstLine="35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0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42746E">
            <w:pPr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Руководители организаций</w:t>
            </w:r>
          </w:p>
          <w:p w:rsidR="00CB4ECD" w:rsidRPr="00B83B8E" w:rsidRDefault="00CB4ECD" w:rsidP="0042746E">
            <w:pPr>
              <w:jc w:val="center"/>
              <w:rPr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г.о. Жигулевск</w:t>
            </w:r>
          </w:p>
        </w:tc>
      </w:tr>
      <w:tr w:rsidR="00CB4ECD" w:rsidRPr="00B83B8E" w:rsidTr="00A17652">
        <w:trPr>
          <w:gridAfter w:val="1"/>
          <w:wAfter w:w="27" w:type="dxa"/>
        </w:trPr>
        <w:tc>
          <w:tcPr>
            <w:tcW w:w="1532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CB4ECD" w:rsidRPr="00B83B8E" w:rsidRDefault="00CB4ECD" w:rsidP="001E5E68">
            <w:pPr>
              <w:snapToGrid w:val="0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Проведение лечебно-профилактических мероприятий</w:t>
            </w:r>
          </w:p>
        </w:tc>
      </w:tr>
      <w:tr w:rsidR="00CB4ECD" w:rsidRPr="00B83B8E" w:rsidTr="00A17652">
        <w:trPr>
          <w:gridAfter w:val="1"/>
          <w:wAfter w:w="27" w:type="dxa"/>
        </w:trPr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4C4AA6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7.5.</w:t>
            </w:r>
          </w:p>
        </w:tc>
        <w:tc>
          <w:tcPr>
            <w:tcW w:w="46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F1056F">
            <w:pPr>
              <w:jc w:val="both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Доля работников, прошедших обязательные медосмотры (обследования), от общего количества запланированных к прохождению медосмотров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42746E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%</w:t>
            </w: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42746E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986718">
            <w:pPr>
              <w:snapToGrid w:val="0"/>
              <w:ind w:left="-288" w:firstLine="99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986718">
            <w:pPr>
              <w:snapToGrid w:val="0"/>
              <w:ind w:left="-288" w:firstLine="99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42746E">
            <w:pPr>
              <w:snapToGrid w:val="0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42746E">
            <w:pPr>
              <w:snapToGrid w:val="0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42746E">
            <w:pPr>
              <w:snapToGrid w:val="0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ECD" w:rsidRPr="00B83B8E" w:rsidRDefault="00CB4ECD" w:rsidP="0042746E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Руководители организаций</w:t>
            </w:r>
          </w:p>
          <w:p w:rsidR="00CB4ECD" w:rsidRPr="00B83B8E" w:rsidRDefault="00CB4ECD" w:rsidP="0042746E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г.о. Жигулевск</w:t>
            </w:r>
          </w:p>
        </w:tc>
      </w:tr>
      <w:tr w:rsidR="00CB4ECD" w:rsidRPr="00B83B8E" w:rsidTr="00A17652">
        <w:trPr>
          <w:gridAfter w:val="1"/>
          <w:wAfter w:w="27" w:type="dxa"/>
          <w:trHeight w:val="365"/>
        </w:trPr>
        <w:tc>
          <w:tcPr>
            <w:tcW w:w="1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4ECD" w:rsidRPr="00B83B8E" w:rsidRDefault="00CB4ECD" w:rsidP="00CC0A34">
            <w:pPr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Задача 8.</w:t>
            </w:r>
          </w:p>
        </w:tc>
        <w:tc>
          <w:tcPr>
            <w:tcW w:w="138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ECD" w:rsidRPr="00B83B8E" w:rsidRDefault="00CB4ECD" w:rsidP="005F43BB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Обеспечение сертифицированными средствами индивидуальной и коллективной защиты работников</w:t>
            </w:r>
          </w:p>
        </w:tc>
      </w:tr>
      <w:tr w:rsidR="00CB4ECD" w:rsidRPr="00B83B8E" w:rsidTr="00A17652">
        <w:trPr>
          <w:gridAfter w:val="1"/>
          <w:wAfter w:w="27" w:type="dxa"/>
          <w:trHeight w:val="670"/>
        </w:trPr>
        <w:tc>
          <w:tcPr>
            <w:tcW w:w="6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F1056F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8.1.</w:t>
            </w:r>
          </w:p>
        </w:tc>
        <w:tc>
          <w:tcPr>
            <w:tcW w:w="460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4ECD" w:rsidRPr="00B83B8E" w:rsidRDefault="00A17652" w:rsidP="00F1056F">
            <w:pPr>
              <w:jc w:val="both"/>
              <w:rPr>
                <w:sz w:val="26"/>
                <w:szCs w:val="26"/>
              </w:rPr>
            </w:pPr>
            <w:r w:rsidRPr="00B83B8E">
              <w:rPr>
                <w:sz w:val="25"/>
                <w:szCs w:val="25"/>
              </w:rPr>
              <w:t>Доля работников, обеспеченных сертифицированными средствами индивидуальной и коллективной защиты, от количества запланированных к обеспечению сертифицированными средствами индивидуальной и коллективной защиты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42746E">
            <w:pPr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%</w:t>
            </w:r>
          </w:p>
        </w:tc>
        <w:tc>
          <w:tcPr>
            <w:tcW w:w="16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42746E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CC0A34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4ECD" w:rsidRPr="00B83B8E" w:rsidRDefault="00CB4ECD" w:rsidP="00CC0A34">
            <w:pPr>
              <w:snapToGrid w:val="0"/>
              <w:ind w:left="-288" w:firstLine="99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B4ECD" w:rsidRPr="00B83B8E" w:rsidRDefault="00CB4ECD" w:rsidP="0042746E">
            <w:pPr>
              <w:snapToGrid w:val="0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center"/>
          </w:tcPr>
          <w:p w:rsidR="00CB4ECD" w:rsidRPr="00B83B8E" w:rsidRDefault="00CB4ECD" w:rsidP="0042746E">
            <w:pPr>
              <w:snapToGrid w:val="0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center"/>
          </w:tcPr>
          <w:p w:rsidR="00CB4ECD" w:rsidRPr="00B83B8E" w:rsidRDefault="00CB4ECD" w:rsidP="0042746E">
            <w:pPr>
              <w:snapToGrid w:val="0"/>
              <w:jc w:val="center"/>
              <w:rPr>
                <w:spacing w:val="-1"/>
                <w:sz w:val="26"/>
                <w:szCs w:val="26"/>
              </w:rPr>
            </w:pPr>
            <w:r w:rsidRPr="00B83B8E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center"/>
          </w:tcPr>
          <w:p w:rsidR="00CB4ECD" w:rsidRPr="00B83B8E" w:rsidRDefault="00CB4ECD" w:rsidP="0042746E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Руководители организаций</w:t>
            </w:r>
          </w:p>
          <w:p w:rsidR="00CB4ECD" w:rsidRPr="00B83B8E" w:rsidRDefault="00CB4ECD" w:rsidP="0042746E">
            <w:pPr>
              <w:snapToGrid w:val="0"/>
              <w:jc w:val="center"/>
              <w:rPr>
                <w:sz w:val="26"/>
                <w:szCs w:val="26"/>
              </w:rPr>
            </w:pPr>
            <w:r w:rsidRPr="00B83B8E">
              <w:rPr>
                <w:sz w:val="26"/>
                <w:szCs w:val="26"/>
              </w:rPr>
              <w:t>г.о. Жигулевск</w:t>
            </w:r>
          </w:p>
        </w:tc>
      </w:tr>
    </w:tbl>
    <w:p w:rsidR="00376161" w:rsidRPr="00B83B8E" w:rsidRDefault="00376161" w:rsidP="00986718">
      <w:pPr>
        <w:ind w:left="-993"/>
        <w:jc w:val="both"/>
        <w:rPr>
          <w:sz w:val="24"/>
          <w:szCs w:val="24"/>
        </w:rPr>
      </w:pPr>
    </w:p>
    <w:sectPr w:rsidR="00376161" w:rsidRPr="00B83B8E" w:rsidSect="00986718">
      <w:pgSz w:w="16838" w:h="11906" w:orient="landscape"/>
      <w:pgMar w:top="851" w:right="1103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E9A"/>
    <w:multiLevelType w:val="hybridMultilevel"/>
    <w:tmpl w:val="2018C2F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4268E3"/>
    <w:multiLevelType w:val="hybridMultilevel"/>
    <w:tmpl w:val="DD581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9B0352"/>
    <w:multiLevelType w:val="multilevel"/>
    <w:tmpl w:val="31D2B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6C281144"/>
    <w:multiLevelType w:val="hybridMultilevel"/>
    <w:tmpl w:val="1410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savePreviewPicture/>
  <w:compat/>
  <w:rsids>
    <w:rsidRoot w:val="00376161"/>
    <w:rsid w:val="000022C2"/>
    <w:rsid w:val="000060C4"/>
    <w:rsid w:val="000337EC"/>
    <w:rsid w:val="0004763E"/>
    <w:rsid w:val="00073474"/>
    <w:rsid w:val="000752E1"/>
    <w:rsid w:val="00085137"/>
    <w:rsid w:val="000948A0"/>
    <w:rsid w:val="000973C1"/>
    <w:rsid w:val="000A58BA"/>
    <w:rsid w:val="000B3477"/>
    <w:rsid w:val="000D12C4"/>
    <w:rsid w:val="000D3EAC"/>
    <w:rsid w:val="000E4F18"/>
    <w:rsid w:val="001102E9"/>
    <w:rsid w:val="001110E6"/>
    <w:rsid w:val="001278F9"/>
    <w:rsid w:val="001316B9"/>
    <w:rsid w:val="00144C91"/>
    <w:rsid w:val="00150B02"/>
    <w:rsid w:val="00160785"/>
    <w:rsid w:val="001617B2"/>
    <w:rsid w:val="0016726C"/>
    <w:rsid w:val="001770BC"/>
    <w:rsid w:val="001A00E3"/>
    <w:rsid w:val="001A72D3"/>
    <w:rsid w:val="001D2FCB"/>
    <w:rsid w:val="001E30B3"/>
    <w:rsid w:val="001E5591"/>
    <w:rsid w:val="001E5E68"/>
    <w:rsid w:val="001F5C19"/>
    <w:rsid w:val="001F793F"/>
    <w:rsid w:val="002301D0"/>
    <w:rsid w:val="00244619"/>
    <w:rsid w:val="002702AA"/>
    <w:rsid w:val="00275E39"/>
    <w:rsid w:val="0028086F"/>
    <w:rsid w:val="0029320D"/>
    <w:rsid w:val="002A5FB1"/>
    <w:rsid w:val="002A7634"/>
    <w:rsid w:val="002B1054"/>
    <w:rsid w:val="002B3BC8"/>
    <w:rsid w:val="002B7C9A"/>
    <w:rsid w:val="002C1F8B"/>
    <w:rsid w:val="002C7AFF"/>
    <w:rsid w:val="002D16F3"/>
    <w:rsid w:val="002F01B6"/>
    <w:rsid w:val="002F3FC0"/>
    <w:rsid w:val="002F4DCA"/>
    <w:rsid w:val="003040A0"/>
    <w:rsid w:val="00342312"/>
    <w:rsid w:val="00345C86"/>
    <w:rsid w:val="00352DFA"/>
    <w:rsid w:val="0035346D"/>
    <w:rsid w:val="0035544C"/>
    <w:rsid w:val="0036684B"/>
    <w:rsid w:val="00372A10"/>
    <w:rsid w:val="00376161"/>
    <w:rsid w:val="003836CD"/>
    <w:rsid w:val="00392AED"/>
    <w:rsid w:val="00395C98"/>
    <w:rsid w:val="003A2AB2"/>
    <w:rsid w:val="003A71F8"/>
    <w:rsid w:val="003B0DF4"/>
    <w:rsid w:val="003C327C"/>
    <w:rsid w:val="003C4FDC"/>
    <w:rsid w:val="003C74B4"/>
    <w:rsid w:val="003D6F26"/>
    <w:rsid w:val="003F2760"/>
    <w:rsid w:val="00423C54"/>
    <w:rsid w:val="0042438F"/>
    <w:rsid w:val="00424E04"/>
    <w:rsid w:val="0042746E"/>
    <w:rsid w:val="00442DA2"/>
    <w:rsid w:val="0045139E"/>
    <w:rsid w:val="004835E9"/>
    <w:rsid w:val="004859D6"/>
    <w:rsid w:val="004A58C6"/>
    <w:rsid w:val="004B1167"/>
    <w:rsid w:val="004C4AA6"/>
    <w:rsid w:val="004D733D"/>
    <w:rsid w:val="004E3744"/>
    <w:rsid w:val="004E5993"/>
    <w:rsid w:val="004E5F6D"/>
    <w:rsid w:val="004E767C"/>
    <w:rsid w:val="004F1181"/>
    <w:rsid w:val="004F5E60"/>
    <w:rsid w:val="004F73C7"/>
    <w:rsid w:val="0051240A"/>
    <w:rsid w:val="00525A43"/>
    <w:rsid w:val="00534828"/>
    <w:rsid w:val="00535BD8"/>
    <w:rsid w:val="00536886"/>
    <w:rsid w:val="005368E2"/>
    <w:rsid w:val="005376D8"/>
    <w:rsid w:val="005461AB"/>
    <w:rsid w:val="00550CE5"/>
    <w:rsid w:val="00553780"/>
    <w:rsid w:val="005537D2"/>
    <w:rsid w:val="00567372"/>
    <w:rsid w:val="005800E4"/>
    <w:rsid w:val="00580F0F"/>
    <w:rsid w:val="0059741D"/>
    <w:rsid w:val="005A2627"/>
    <w:rsid w:val="005A31B0"/>
    <w:rsid w:val="005B60E5"/>
    <w:rsid w:val="005E645E"/>
    <w:rsid w:val="005F43BB"/>
    <w:rsid w:val="005F468F"/>
    <w:rsid w:val="00613297"/>
    <w:rsid w:val="0061575C"/>
    <w:rsid w:val="00615B55"/>
    <w:rsid w:val="00626F48"/>
    <w:rsid w:val="00636B07"/>
    <w:rsid w:val="00640DD7"/>
    <w:rsid w:val="006632E2"/>
    <w:rsid w:val="0066458D"/>
    <w:rsid w:val="0067202B"/>
    <w:rsid w:val="0069304E"/>
    <w:rsid w:val="0069346D"/>
    <w:rsid w:val="006A26F2"/>
    <w:rsid w:val="006A4C27"/>
    <w:rsid w:val="006B6AE8"/>
    <w:rsid w:val="006C1D1E"/>
    <w:rsid w:val="006C5621"/>
    <w:rsid w:val="006E1D99"/>
    <w:rsid w:val="006E3AF8"/>
    <w:rsid w:val="006E41FC"/>
    <w:rsid w:val="006F0DE9"/>
    <w:rsid w:val="006F1FE9"/>
    <w:rsid w:val="006F5B8B"/>
    <w:rsid w:val="00717487"/>
    <w:rsid w:val="0072127C"/>
    <w:rsid w:val="00721617"/>
    <w:rsid w:val="00730C28"/>
    <w:rsid w:val="00744B26"/>
    <w:rsid w:val="0075384E"/>
    <w:rsid w:val="0075635A"/>
    <w:rsid w:val="00763001"/>
    <w:rsid w:val="00773044"/>
    <w:rsid w:val="00783D4A"/>
    <w:rsid w:val="007857C9"/>
    <w:rsid w:val="007A27D4"/>
    <w:rsid w:val="007A73CA"/>
    <w:rsid w:val="007B030A"/>
    <w:rsid w:val="007D0CCF"/>
    <w:rsid w:val="007D3537"/>
    <w:rsid w:val="007D625E"/>
    <w:rsid w:val="007E4469"/>
    <w:rsid w:val="007E7A70"/>
    <w:rsid w:val="007F3E41"/>
    <w:rsid w:val="00800ED7"/>
    <w:rsid w:val="00802171"/>
    <w:rsid w:val="00804EE2"/>
    <w:rsid w:val="00805C86"/>
    <w:rsid w:val="0081688E"/>
    <w:rsid w:val="00823388"/>
    <w:rsid w:val="00837D43"/>
    <w:rsid w:val="00846282"/>
    <w:rsid w:val="00850419"/>
    <w:rsid w:val="00854E67"/>
    <w:rsid w:val="00856B35"/>
    <w:rsid w:val="00865CD7"/>
    <w:rsid w:val="00865F56"/>
    <w:rsid w:val="00866D2F"/>
    <w:rsid w:val="00883671"/>
    <w:rsid w:val="008905F5"/>
    <w:rsid w:val="008A1A54"/>
    <w:rsid w:val="008A3E2F"/>
    <w:rsid w:val="008A5A85"/>
    <w:rsid w:val="008B21C0"/>
    <w:rsid w:val="008C280E"/>
    <w:rsid w:val="008C43A9"/>
    <w:rsid w:val="008C50D9"/>
    <w:rsid w:val="008C5F71"/>
    <w:rsid w:val="008E30FB"/>
    <w:rsid w:val="008E523A"/>
    <w:rsid w:val="008E5F91"/>
    <w:rsid w:val="0090376E"/>
    <w:rsid w:val="00904048"/>
    <w:rsid w:val="009100A1"/>
    <w:rsid w:val="00915207"/>
    <w:rsid w:val="00934FE6"/>
    <w:rsid w:val="00942173"/>
    <w:rsid w:val="00944E9E"/>
    <w:rsid w:val="009456D5"/>
    <w:rsid w:val="00945D47"/>
    <w:rsid w:val="00961E2B"/>
    <w:rsid w:val="00986718"/>
    <w:rsid w:val="009A76F2"/>
    <w:rsid w:val="009C5C02"/>
    <w:rsid w:val="009D15B8"/>
    <w:rsid w:val="009D25DA"/>
    <w:rsid w:val="009F4D9C"/>
    <w:rsid w:val="00A042AA"/>
    <w:rsid w:val="00A11815"/>
    <w:rsid w:val="00A17652"/>
    <w:rsid w:val="00A30776"/>
    <w:rsid w:val="00A47C76"/>
    <w:rsid w:val="00A57AF3"/>
    <w:rsid w:val="00A65896"/>
    <w:rsid w:val="00A75C7C"/>
    <w:rsid w:val="00A7665E"/>
    <w:rsid w:val="00A8640C"/>
    <w:rsid w:val="00A86460"/>
    <w:rsid w:val="00A930A9"/>
    <w:rsid w:val="00A93605"/>
    <w:rsid w:val="00A948DD"/>
    <w:rsid w:val="00AA55CC"/>
    <w:rsid w:val="00AA5625"/>
    <w:rsid w:val="00AA7FE0"/>
    <w:rsid w:val="00AD303D"/>
    <w:rsid w:val="00AD77C3"/>
    <w:rsid w:val="00AE2EF1"/>
    <w:rsid w:val="00AF7014"/>
    <w:rsid w:val="00B016F6"/>
    <w:rsid w:val="00B04046"/>
    <w:rsid w:val="00B249ED"/>
    <w:rsid w:val="00B30A19"/>
    <w:rsid w:val="00B372F6"/>
    <w:rsid w:val="00B37D9F"/>
    <w:rsid w:val="00B42025"/>
    <w:rsid w:val="00B4252E"/>
    <w:rsid w:val="00B55231"/>
    <w:rsid w:val="00B618DE"/>
    <w:rsid w:val="00B83B8E"/>
    <w:rsid w:val="00B91071"/>
    <w:rsid w:val="00B94532"/>
    <w:rsid w:val="00BA3B6D"/>
    <w:rsid w:val="00BC0C03"/>
    <w:rsid w:val="00BD1195"/>
    <w:rsid w:val="00BD148C"/>
    <w:rsid w:val="00BE44C8"/>
    <w:rsid w:val="00BE4FD0"/>
    <w:rsid w:val="00C00F58"/>
    <w:rsid w:val="00C24D84"/>
    <w:rsid w:val="00C42C61"/>
    <w:rsid w:val="00C53631"/>
    <w:rsid w:val="00C53D2C"/>
    <w:rsid w:val="00C760D1"/>
    <w:rsid w:val="00C8257B"/>
    <w:rsid w:val="00C93594"/>
    <w:rsid w:val="00CB4DEF"/>
    <w:rsid w:val="00CB4ECD"/>
    <w:rsid w:val="00CC0A34"/>
    <w:rsid w:val="00CC28DC"/>
    <w:rsid w:val="00CD30CE"/>
    <w:rsid w:val="00CD669E"/>
    <w:rsid w:val="00CD7E51"/>
    <w:rsid w:val="00CE0E57"/>
    <w:rsid w:val="00CF7B45"/>
    <w:rsid w:val="00D00141"/>
    <w:rsid w:val="00D01C67"/>
    <w:rsid w:val="00D05FD1"/>
    <w:rsid w:val="00D2146F"/>
    <w:rsid w:val="00D47137"/>
    <w:rsid w:val="00D542AA"/>
    <w:rsid w:val="00D54EA5"/>
    <w:rsid w:val="00D63307"/>
    <w:rsid w:val="00D70CB0"/>
    <w:rsid w:val="00D8193E"/>
    <w:rsid w:val="00D956FB"/>
    <w:rsid w:val="00DF489E"/>
    <w:rsid w:val="00E020F3"/>
    <w:rsid w:val="00E02A40"/>
    <w:rsid w:val="00E0435B"/>
    <w:rsid w:val="00E0522C"/>
    <w:rsid w:val="00E0760C"/>
    <w:rsid w:val="00E243F0"/>
    <w:rsid w:val="00E27E43"/>
    <w:rsid w:val="00E33CAB"/>
    <w:rsid w:val="00E343C6"/>
    <w:rsid w:val="00E50C9C"/>
    <w:rsid w:val="00E53792"/>
    <w:rsid w:val="00E6713E"/>
    <w:rsid w:val="00E71DCB"/>
    <w:rsid w:val="00E73C13"/>
    <w:rsid w:val="00E80DE9"/>
    <w:rsid w:val="00E95DA6"/>
    <w:rsid w:val="00EA596F"/>
    <w:rsid w:val="00EA6F4A"/>
    <w:rsid w:val="00EC0551"/>
    <w:rsid w:val="00ED0678"/>
    <w:rsid w:val="00ED081D"/>
    <w:rsid w:val="00ED1911"/>
    <w:rsid w:val="00EE24F7"/>
    <w:rsid w:val="00F011DA"/>
    <w:rsid w:val="00F03332"/>
    <w:rsid w:val="00F10365"/>
    <w:rsid w:val="00F1056F"/>
    <w:rsid w:val="00F26F28"/>
    <w:rsid w:val="00F27F15"/>
    <w:rsid w:val="00F40059"/>
    <w:rsid w:val="00F41904"/>
    <w:rsid w:val="00F467A3"/>
    <w:rsid w:val="00F47DEA"/>
    <w:rsid w:val="00F55A73"/>
    <w:rsid w:val="00F66646"/>
    <w:rsid w:val="00F806E0"/>
    <w:rsid w:val="00F85E22"/>
    <w:rsid w:val="00FB3132"/>
    <w:rsid w:val="00FB3E52"/>
    <w:rsid w:val="00FC29CA"/>
    <w:rsid w:val="00FD6EF9"/>
    <w:rsid w:val="00FE1368"/>
    <w:rsid w:val="00FE36FF"/>
    <w:rsid w:val="00FE4F02"/>
    <w:rsid w:val="00FF4B1C"/>
    <w:rsid w:val="00FF6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616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6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semiHidden/>
    <w:rsid w:val="00376161"/>
    <w:pPr>
      <w:suppressAutoHyphens/>
      <w:autoSpaceDN/>
      <w:adjustRightInd/>
      <w:spacing w:after="120"/>
    </w:pPr>
    <w:rPr>
      <w:sz w:val="24"/>
      <w:szCs w:val="24"/>
      <w:lang w:eastAsia="ar-SA"/>
    </w:rPr>
  </w:style>
  <w:style w:type="paragraph" w:styleId="a5">
    <w:name w:val="Title"/>
    <w:basedOn w:val="a"/>
    <w:qFormat/>
    <w:rsid w:val="00376161"/>
    <w:pPr>
      <w:widowControl/>
      <w:autoSpaceDE/>
      <w:autoSpaceDN/>
      <w:adjustRightInd/>
      <w:jc w:val="center"/>
    </w:pPr>
    <w:rPr>
      <w:sz w:val="28"/>
      <w:szCs w:val="24"/>
    </w:rPr>
  </w:style>
  <w:style w:type="paragraph" w:customStyle="1" w:styleId="ConsPlusNormal">
    <w:name w:val="ConsPlusNormal"/>
    <w:rsid w:val="00A930A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6">
    <w:name w:val="Hyperlink"/>
    <w:rsid w:val="00D956FB"/>
    <w:rPr>
      <w:color w:val="0000FF"/>
      <w:u w:val="single"/>
    </w:rPr>
  </w:style>
  <w:style w:type="paragraph" w:styleId="a7">
    <w:name w:val="Balloon Text"/>
    <w:basedOn w:val="a"/>
    <w:link w:val="a8"/>
    <w:rsid w:val="000D3EAC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0D3E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Krokoz™</Company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Папчихина</dc:creator>
  <cp:lastModifiedBy>Бондаренко Е.А.</cp:lastModifiedBy>
  <cp:revision>7</cp:revision>
  <cp:lastPrinted>2021-10-20T11:14:00Z</cp:lastPrinted>
  <dcterms:created xsi:type="dcterms:W3CDTF">2021-10-20T10:56:00Z</dcterms:created>
  <dcterms:modified xsi:type="dcterms:W3CDTF">2021-12-08T04:51:00Z</dcterms:modified>
</cp:coreProperties>
</file>